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F19" w:rsidRDefault="00B046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CANCER – </w:t>
      </w:r>
      <w:r>
        <w:rPr>
          <w:rFonts w:ascii="Times New Roman" w:hAnsi="Times New Roman" w:cs="Times New Roman"/>
          <w:sz w:val="28"/>
          <w:szCs w:val="28"/>
        </w:rPr>
        <w:t>Sign 11 in Group 3</w:t>
      </w:r>
    </w:p>
    <w:p w:rsidR="00B04644" w:rsidRDefault="00B04644" w:rsidP="00B04644">
      <w:pPr>
        <w:pStyle w:val="ListParagraph"/>
        <w:numPr>
          <w:ilvl w:val="0"/>
          <w:numId w:val="1"/>
        </w:numPr>
        <w:ind w:left="450" w:hanging="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CANCER – THE CRAB</w:t>
      </w:r>
      <w:r w:rsidR="00307867">
        <w:rPr>
          <w:rFonts w:ascii="Times New Roman" w:hAnsi="Times New Roman" w:cs="Times New Roman"/>
          <w:sz w:val="28"/>
          <w:szCs w:val="28"/>
        </w:rPr>
        <w:t xml:space="preserve"> – that holds fast, secure.</w:t>
      </w:r>
    </w:p>
    <w:p w:rsidR="00B04644" w:rsidRDefault="00B04644" w:rsidP="00B0464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Represents the transfiguration of the church.</w:t>
      </w:r>
    </w:p>
    <w:p w:rsidR="00B04644" w:rsidRDefault="00B04644" w:rsidP="00B04644">
      <w:pPr>
        <w:pStyle w:val="ListParagraph"/>
        <w:numPr>
          <w:ilvl w:val="0"/>
          <w:numId w:val="3"/>
        </w:numPr>
        <w:ind w:hanging="2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CANCER means “Rest Secured” and indicates the saints ultimate destiny – </w:t>
      </w:r>
    </w:p>
    <w:p w:rsidR="00B04644" w:rsidRDefault="00B04644" w:rsidP="00B04644">
      <w:pPr>
        <w:pStyle w:val="ListParagraph"/>
        <w:ind w:left="1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refer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to Hebrews 4:3 and 5.</w:t>
      </w:r>
    </w:p>
    <w:p w:rsidR="003048D8" w:rsidRDefault="003048D8" w:rsidP="003048D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In ancient Arabic its name is </w:t>
      </w:r>
      <w:r>
        <w:rPr>
          <w:rFonts w:ascii="Times New Roman" w:hAnsi="Times New Roman" w:cs="Times New Roman"/>
          <w:i/>
          <w:sz w:val="28"/>
          <w:szCs w:val="28"/>
        </w:rPr>
        <w:t xml:space="preserve">Al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Sarta’n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which means, He who holds or binds </w:t>
      </w:r>
    </w:p>
    <w:p w:rsidR="003048D8" w:rsidRPr="003048D8" w:rsidRDefault="003048D8" w:rsidP="003048D8">
      <w:pPr>
        <w:pStyle w:val="ListParagraph"/>
        <w:ind w:left="1170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together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04644" w:rsidRDefault="003048D8" w:rsidP="003048D8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Cattle fold.</w:t>
      </w:r>
    </w:p>
    <w:p w:rsidR="003048D8" w:rsidRDefault="003048D8" w:rsidP="003048D8">
      <w:pPr>
        <w:pStyle w:val="ListParagraph"/>
        <w:ind w:left="1530"/>
        <w:rPr>
          <w:rFonts w:ascii="Times New Roman" w:hAnsi="Times New Roman" w:cs="Times New Roman"/>
          <w:sz w:val="28"/>
          <w:szCs w:val="28"/>
        </w:rPr>
      </w:pPr>
    </w:p>
    <w:p w:rsidR="00B04644" w:rsidRDefault="00B04644" w:rsidP="00B0464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 crab grows by shedding off its shell and getting a new one = transfiguration.</w:t>
      </w:r>
    </w:p>
    <w:p w:rsidR="00B04644" w:rsidRDefault="00B04644" w:rsidP="00B04644">
      <w:pPr>
        <w:pStyle w:val="ListParagraph"/>
        <w:numPr>
          <w:ilvl w:val="0"/>
          <w:numId w:val="4"/>
        </w:numPr>
        <w:ind w:left="1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This represents our mortal bodies being put off so as to put on immortality – </w:t>
      </w:r>
      <w:r w:rsidR="00154E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refer to 1 Corinthians 15:53.</w:t>
      </w:r>
    </w:p>
    <w:p w:rsidR="00B04644" w:rsidRDefault="00B04644" w:rsidP="00B04644">
      <w:pPr>
        <w:pStyle w:val="ListParagraph"/>
        <w:ind w:left="1260"/>
        <w:rPr>
          <w:rFonts w:ascii="Times New Roman" w:hAnsi="Times New Roman" w:cs="Times New Roman"/>
          <w:sz w:val="28"/>
          <w:szCs w:val="28"/>
        </w:rPr>
      </w:pPr>
    </w:p>
    <w:p w:rsidR="00B04644" w:rsidRDefault="00B04644" w:rsidP="00B04644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The crab lives is the water (sea) and sustains its physical life from the water.</w:t>
      </w:r>
    </w:p>
    <w:p w:rsidR="00B04644" w:rsidRDefault="00B04644" w:rsidP="00B04644">
      <w:pPr>
        <w:pStyle w:val="ListParagraph"/>
        <w:numPr>
          <w:ilvl w:val="0"/>
          <w:numId w:val="5"/>
        </w:numPr>
        <w:ind w:hanging="2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The sea represents humanity in scripture.</w:t>
      </w:r>
    </w:p>
    <w:p w:rsidR="00B04644" w:rsidRDefault="00B04644" w:rsidP="00B04644">
      <w:pPr>
        <w:pStyle w:val="ListParagraph"/>
        <w:numPr>
          <w:ilvl w:val="0"/>
          <w:numId w:val="5"/>
        </w:numPr>
        <w:ind w:hanging="2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Water also represents the Word of God – Ephesians 5:26.</w:t>
      </w:r>
    </w:p>
    <w:p w:rsidR="00B04644" w:rsidRDefault="00B04644" w:rsidP="00B04644">
      <w:pPr>
        <w:pStyle w:val="ListParagraph"/>
        <w:ind w:left="1170"/>
        <w:rPr>
          <w:rFonts w:ascii="Times New Roman" w:hAnsi="Times New Roman" w:cs="Times New Roman"/>
          <w:sz w:val="28"/>
          <w:szCs w:val="28"/>
        </w:rPr>
      </w:pPr>
    </w:p>
    <w:p w:rsidR="00B04644" w:rsidRDefault="00B04644" w:rsidP="00870463">
      <w:pPr>
        <w:pStyle w:val="ListParagraph"/>
        <w:numPr>
          <w:ilvl w:val="0"/>
          <w:numId w:val="2"/>
        </w:numPr>
        <w:ind w:left="900" w:hanging="450"/>
        <w:rPr>
          <w:rFonts w:ascii="Times New Roman" w:hAnsi="Times New Roman" w:cs="Times New Roman"/>
          <w:sz w:val="28"/>
          <w:szCs w:val="28"/>
        </w:rPr>
      </w:pPr>
      <w:r w:rsidRPr="00B04644">
        <w:rPr>
          <w:rFonts w:ascii="Times New Roman" w:hAnsi="Times New Roman" w:cs="Times New Roman"/>
          <w:sz w:val="28"/>
          <w:szCs w:val="28"/>
        </w:rPr>
        <w:t xml:space="preserve"> Many legs of the crab represent many branches of the church.</w:t>
      </w:r>
    </w:p>
    <w:p w:rsidR="00B04644" w:rsidRDefault="00B04644" w:rsidP="00870463">
      <w:pPr>
        <w:pStyle w:val="ListParagraph"/>
        <w:numPr>
          <w:ilvl w:val="0"/>
          <w:numId w:val="6"/>
        </w:numPr>
        <w:ind w:left="13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This represents the different cultures in the world.</w:t>
      </w:r>
    </w:p>
    <w:p w:rsidR="00870463" w:rsidRDefault="00870463" w:rsidP="00870463">
      <w:pPr>
        <w:pStyle w:val="ListParagraph"/>
        <w:ind w:left="1890"/>
        <w:rPr>
          <w:rFonts w:ascii="Times New Roman" w:hAnsi="Times New Roman" w:cs="Times New Roman"/>
          <w:sz w:val="28"/>
          <w:szCs w:val="28"/>
        </w:rPr>
      </w:pPr>
    </w:p>
    <w:p w:rsidR="001804F0" w:rsidRDefault="00870463" w:rsidP="0087046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70463">
        <w:rPr>
          <w:rFonts w:ascii="Times New Roman" w:hAnsi="Times New Roman" w:cs="Times New Roman"/>
          <w:sz w:val="28"/>
          <w:szCs w:val="28"/>
        </w:rPr>
        <w:t xml:space="preserve"> The cluster of stars</w:t>
      </w:r>
      <w:r>
        <w:rPr>
          <w:rFonts w:ascii="Times New Roman" w:hAnsi="Times New Roman" w:cs="Times New Roman"/>
          <w:sz w:val="28"/>
          <w:szCs w:val="28"/>
        </w:rPr>
        <w:t xml:space="preserve"> in the midst are called </w:t>
      </w:r>
      <w:proofErr w:type="spellStart"/>
      <w:r w:rsidRPr="00307867">
        <w:rPr>
          <w:rFonts w:ascii="Times New Roman" w:hAnsi="Times New Roman" w:cs="Times New Roman"/>
          <w:i/>
          <w:sz w:val="28"/>
          <w:szCs w:val="28"/>
        </w:rPr>
        <w:t>P</w:t>
      </w:r>
      <w:r w:rsidR="00307867">
        <w:rPr>
          <w:rFonts w:ascii="Times New Roman" w:hAnsi="Times New Roman" w:cs="Times New Roman"/>
          <w:i/>
          <w:sz w:val="28"/>
          <w:szCs w:val="28"/>
        </w:rPr>
        <w:t>raesepe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which has the meanings “The </w:t>
      </w:r>
      <w:r w:rsidR="001804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04F0" w:rsidRDefault="001804F0" w:rsidP="001804F0">
      <w:pPr>
        <w:pStyle w:val="ListParagraph"/>
        <w:ind w:left="8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70463">
        <w:rPr>
          <w:rFonts w:ascii="Times New Roman" w:hAnsi="Times New Roman" w:cs="Times New Roman"/>
          <w:sz w:val="28"/>
          <w:szCs w:val="28"/>
        </w:rPr>
        <w:t>Multitude”</w:t>
      </w:r>
      <w:proofErr w:type="gramStart"/>
      <w:r w:rsidR="00870463">
        <w:rPr>
          <w:rFonts w:ascii="Times New Roman" w:hAnsi="Times New Roman" w:cs="Times New Roman"/>
          <w:sz w:val="28"/>
          <w:szCs w:val="28"/>
        </w:rPr>
        <w:t>,  “</w:t>
      </w:r>
      <w:proofErr w:type="gramEnd"/>
      <w:r w:rsidR="00870463">
        <w:rPr>
          <w:rFonts w:ascii="Times New Roman" w:hAnsi="Times New Roman" w:cs="Times New Roman"/>
          <w:sz w:val="28"/>
          <w:szCs w:val="28"/>
        </w:rPr>
        <w:t xml:space="preserve">The Offspring”  and “The Innumerable Seed” – refer to  </w:t>
      </w:r>
    </w:p>
    <w:p w:rsidR="001804F0" w:rsidRDefault="001804F0" w:rsidP="001804F0">
      <w:pPr>
        <w:pStyle w:val="ListParagraph"/>
        <w:ind w:left="8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70463">
        <w:rPr>
          <w:rFonts w:ascii="Times New Roman" w:hAnsi="Times New Roman" w:cs="Times New Roman"/>
          <w:sz w:val="28"/>
          <w:szCs w:val="28"/>
        </w:rPr>
        <w:t>Revelation 7:9-10.</w:t>
      </w:r>
    </w:p>
    <w:p w:rsidR="00870463" w:rsidRPr="001804F0" w:rsidRDefault="001804F0" w:rsidP="001804F0">
      <w:pPr>
        <w:pStyle w:val="ListParagraph"/>
        <w:ind w:left="8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1. </w:t>
      </w:r>
      <w:r w:rsidR="00870463" w:rsidRPr="001804F0">
        <w:rPr>
          <w:rFonts w:ascii="Times New Roman" w:hAnsi="Times New Roman" w:cs="Times New Roman"/>
          <w:sz w:val="28"/>
          <w:szCs w:val="28"/>
        </w:rPr>
        <w:t xml:space="preserve"> This cluster contains 24 stars which represents the 24 elders of Revelation 4:4.</w:t>
      </w:r>
    </w:p>
    <w:p w:rsidR="00870463" w:rsidRDefault="00870463" w:rsidP="00870463">
      <w:pPr>
        <w:pStyle w:val="ListParagraph"/>
        <w:ind w:left="1170"/>
        <w:rPr>
          <w:rFonts w:ascii="Times New Roman" w:hAnsi="Times New Roman" w:cs="Times New Roman"/>
          <w:sz w:val="28"/>
          <w:szCs w:val="28"/>
        </w:rPr>
      </w:pPr>
    </w:p>
    <w:p w:rsidR="00870463" w:rsidRDefault="00870463" w:rsidP="00870463">
      <w:pPr>
        <w:pStyle w:val="ListParagraph"/>
        <w:numPr>
          <w:ilvl w:val="0"/>
          <w:numId w:val="1"/>
        </w:numPr>
        <w:ind w:left="450" w:hanging="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URSA MINOR –THE SMALL BEAR – another “deacon” constellation.</w:t>
      </w:r>
    </w:p>
    <w:p w:rsidR="00870463" w:rsidRDefault="00870463" w:rsidP="00870463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 group of stars called </w:t>
      </w:r>
      <w:proofErr w:type="spellStart"/>
      <w:r w:rsidR="001804F0">
        <w:rPr>
          <w:rFonts w:ascii="Times New Roman" w:hAnsi="Times New Roman" w:cs="Times New Roman"/>
          <w:i/>
          <w:sz w:val="28"/>
          <w:szCs w:val="28"/>
        </w:rPr>
        <w:t>Septentriones</w:t>
      </w:r>
      <w:proofErr w:type="spellEnd"/>
      <w:r w:rsidR="001804F0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which means “The Seven Which Turn”.</w:t>
      </w:r>
    </w:p>
    <w:p w:rsidR="00870463" w:rsidRDefault="00870463" w:rsidP="00870463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1804F0">
        <w:rPr>
          <w:rFonts w:ascii="Times New Roman" w:hAnsi="Times New Roman" w:cs="Times New Roman"/>
          <w:sz w:val="28"/>
          <w:szCs w:val="28"/>
        </w:rPr>
        <w:t xml:space="preserve"> The North </w:t>
      </w:r>
      <w:proofErr w:type="gramStart"/>
      <w:r w:rsidRPr="001804F0">
        <w:rPr>
          <w:rFonts w:ascii="Times New Roman" w:hAnsi="Times New Roman" w:cs="Times New Roman"/>
          <w:sz w:val="28"/>
          <w:szCs w:val="28"/>
        </w:rPr>
        <w:t>star</w:t>
      </w:r>
      <w:proofErr w:type="gramEnd"/>
      <w:r w:rsidRPr="001804F0">
        <w:rPr>
          <w:rFonts w:ascii="Times New Roman" w:hAnsi="Times New Roman" w:cs="Times New Roman"/>
          <w:sz w:val="28"/>
          <w:szCs w:val="28"/>
        </w:rPr>
        <w:t xml:space="preserve"> is in the tail and all stars revolve (turn) around it.</w:t>
      </w:r>
    </w:p>
    <w:p w:rsidR="001804F0" w:rsidRPr="001804F0" w:rsidRDefault="001804F0" w:rsidP="001804F0">
      <w:pPr>
        <w:pStyle w:val="ListParagraph"/>
        <w:ind w:left="1170"/>
        <w:rPr>
          <w:rFonts w:ascii="Times New Roman" w:hAnsi="Times New Roman" w:cs="Times New Roman"/>
          <w:sz w:val="28"/>
          <w:szCs w:val="28"/>
        </w:rPr>
      </w:pPr>
    </w:p>
    <w:p w:rsidR="00870463" w:rsidRDefault="00870463" w:rsidP="00870463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At one time this polar star was in DRACO – (prior to the change of the earth’s axis that occurred long ago.</w:t>
      </w:r>
    </w:p>
    <w:p w:rsidR="00870463" w:rsidRDefault="00870463" w:rsidP="00870463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This signifies that the earth </w:t>
      </w:r>
      <w:r w:rsidR="000B2C76">
        <w:rPr>
          <w:rFonts w:ascii="Times New Roman" w:hAnsi="Times New Roman" w:cs="Times New Roman"/>
          <w:sz w:val="28"/>
          <w:szCs w:val="28"/>
        </w:rPr>
        <w:t>at some time in the distance past underwent a significant physical change.</w:t>
      </w:r>
    </w:p>
    <w:p w:rsidR="000B2C76" w:rsidRDefault="00153BA4" w:rsidP="00153BA4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This also shows that in the distance past earth was under the supervision of </w:t>
      </w:r>
    </w:p>
    <w:p w:rsidR="00153BA4" w:rsidRDefault="00153BA4" w:rsidP="00153BA4">
      <w:pPr>
        <w:pStyle w:val="ListParagraph"/>
        <w:ind w:left="15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Lucifer, “the anointed cherub that covered”, (Ezekiel 28:13-17), before he was removed from his exalted position by God.</w:t>
      </w:r>
    </w:p>
    <w:p w:rsidR="00153BA4" w:rsidRDefault="00153BA4" w:rsidP="00153BA4">
      <w:pPr>
        <w:pStyle w:val="ListParagraph"/>
        <w:ind w:left="1530"/>
        <w:rPr>
          <w:rFonts w:ascii="Times New Roman" w:hAnsi="Times New Roman" w:cs="Times New Roman"/>
          <w:sz w:val="28"/>
          <w:szCs w:val="28"/>
        </w:rPr>
      </w:pPr>
    </w:p>
    <w:p w:rsidR="000140FF" w:rsidRDefault="000140FF" w:rsidP="000140F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Ancient wise men called </w:t>
      </w:r>
      <w:proofErr w:type="spellStart"/>
      <w:r>
        <w:rPr>
          <w:rFonts w:ascii="Times New Roman" w:hAnsi="Times New Roman" w:cs="Times New Roman"/>
          <w:sz w:val="28"/>
          <w:szCs w:val="28"/>
        </w:rPr>
        <w:t>Ursa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Minor “The Small Sheepfold”.</w:t>
      </w:r>
    </w:p>
    <w:p w:rsidR="000140FF" w:rsidRDefault="000140FF" w:rsidP="000140FF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This </w:t>
      </w:r>
      <w:r w:rsidR="000B2C76">
        <w:rPr>
          <w:rFonts w:ascii="Times New Roman" w:hAnsi="Times New Roman" w:cs="Times New Roman"/>
          <w:sz w:val="28"/>
          <w:szCs w:val="28"/>
        </w:rPr>
        <w:t>represents a unique group of people of</w:t>
      </w:r>
      <w:r>
        <w:rPr>
          <w:rFonts w:ascii="Times New Roman" w:hAnsi="Times New Roman" w:cs="Times New Roman"/>
          <w:sz w:val="28"/>
          <w:szCs w:val="28"/>
        </w:rPr>
        <w:t xml:space="preserve"> God</w:t>
      </w:r>
      <w:r w:rsidR="000B2C76">
        <w:rPr>
          <w:rFonts w:ascii="Times New Roman" w:hAnsi="Times New Roman" w:cs="Times New Roman"/>
          <w:sz w:val="28"/>
          <w:szCs w:val="28"/>
        </w:rPr>
        <w:t xml:space="preserve"> - Israel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140FF" w:rsidRDefault="000140FF" w:rsidP="000140FF">
      <w:pPr>
        <w:pStyle w:val="ListParagraph"/>
        <w:numPr>
          <w:ilvl w:val="0"/>
          <w:numId w:val="1"/>
        </w:numPr>
        <w:ind w:left="450" w:hanging="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URSA MAJOR – THE BIG BEAR – another “deacon” constellation.</w:t>
      </w:r>
    </w:p>
    <w:p w:rsidR="001804F0" w:rsidRDefault="001804F0" w:rsidP="001804F0">
      <w:pPr>
        <w:pStyle w:val="ListParagraph"/>
        <w:ind w:left="450"/>
        <w:rPr>
          <w:rFonts w:ascii="Times New Roman" w:hAnsi="Times New Roman" w:cs="Times New Roman"/>
          <w:sz w:val="28"/>
          <w:szCs w:val="28"/>
        </w:rPr>
      </w:pPr>
    </w:p>
    <w:p w:rsidR="000140FF" w:rsidRDefault="000140FF" w:rsidP="000140FF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URSA MAJOR is called “The Large Sheepfold” or “Resting Place of the Flock”.</w:t>
      </w:r>
    </w:p>
    <w:p w:rsidR="000140FF" w:rsidRDefault="000140FF" w:rsidP="000140FF">
      <w:pPr>
        <w:pStyle w:val="ListParagraph"/>
        <w:numPr>
          <w:ilvl w:val="0"/>
          <w:numId w:val="18"/>
        </w:numPr>
        <w:ind w:hanging="2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principle star in the tail is called </w:t>
      </w:r>
      <w:proofErr w:type="spellStart"/>
      <w:r w:rsidR="001804F0">
        <w:rPr>
          <w:rFonts w:ascii="Times New Roman" w:hAnsi="Times New Roman" w:cs="Times New Roman"/>
          <w:i/>
          <w:sz w:val="28"/>
          <w:szCs w:val="28"/>
        </w:rPr>
        <w:t>Mizar</w:t>
      </w:r>
      <w:proofErr w:type="spellEnd"/>
      <w:r w:rsidR="001804F0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which means “A Guarded Enclosed Place”.</w:t>
      </w:r>
    </w:p>
    <w:p w:rsidR="00E474A7" w:rsidRDefault="00E474A7" w:rsidP="00E474A7">
      <w:pPr>
        <w:pStyle w:val="ListParagraph"/>
        <w:ind w:left="1170"/>
        <w:rPr>
          <w:rFonts w:ascii="Times New Roman" w:hAnsi="Times New Roman" w:cs="Times New Roman"/>
          <w:sz w:val="28"/>
          <w:szCs w:val="28"/>
        </w:rPr>
      </w:pPr>
    </w:p>
    <w:p w:rsidR="000140FF" w:rsidRDefault="000140FF" w:rsidP="000140FF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Both Bears are positioned </w:t>
      </w:r>
      <w:r w:rsidR="001D386C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s walking around the constellation BOOTES, THE SHEPHERD</w:t>
      </w:r>
      <w:r w:rsidR="00E474A7">
        <w:rPr>
          <w:rFonts w:ascii="Times New Roman" w:hAnsi="Times New Roman" w:cs="Times New Roman"/>
          <w:sz w:val="28"/>
          <w:szCs w:val="28"/>
        </w:rPr>
        <w:t xml:space="preserve"> in the sign VIRGO.</w:t>
      </w:r>
    </w:p>
    <w:p w:rsidR="00E474A7" w:rsidRDefault="00E474A7" w:rsidP="00E474A7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The Shepherd abides near the sheepfold to keep watch over it.</w:t>
      </w:r>
    </w:p>
    <w:p w:rsidR="00E474A7" w:rsidRDefault="00E474A7" w:rsidP="000140FF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E474A7" w:rsidRDefault="00E474A7" w:rsidP="00E474A7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Job mentioned certain stars by name, and with great detail he elaborated on </w:t>
      </w:r>
      <w:proofErr w:type="gramStart"/>
      <w:r>
        <w:rPr>
          <w:rFonts w:ascii="Times New Roman" w:hAnsi="Times New Roman" w:cs="Times New Roman"/>
          <w:sz w:val="28"/>
          <w:szCs w:val="28"/>
        </w:rPr>
        <w:t>them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refer to Job 38:322.</w:t>
      </w:r>
    </w:p>
    <w:p w:rsidR="00E474A7" w:rsidRDefault="001804F0" w:rsidP="00E474A7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Arcturus</w:t>
      </w:r>
      <w:proofErr w:type="spellEnd"/>
      <w:r w:rsidR="00E474A7">
        <w:rPr>
          <w:rFonts w:ascii="Times New Roman" w:hAnsi="Times New Roman" w:cs="Times New Roman"/>
          <w:sz w:val="28"/>
          <w:szCs w:val="28"/>
        </w:rPr>
        <w:t>, which is located in BOOTES’ knee.</w:t>
      </w:r>
    </w:p>
    <w:p w:rsidR="00E474A7" w:rsidRDefault="00E474A7" w:rsidP="00E474A7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word “sons” in verse 32 is “</w:t>
      </w:r>
      <w:r w:rsidR="001804F0">
        <w:rPr>
          <w:rFonts w:ascii="Times New Roman" w:hAnsi="Times New Roman" w:cs="Times New Roman"/>
          <w:i/>
          <w:sz w:val="28"/>
          <w:szCs w:val="28"/>
        </w:rPr>
        <w:t>Ash</w:t>
      </w:r>
      <w:r>
        <w:rPr>
          <w:rFonts w:ascii="Times New Roman" w:hAnsi="Times New Roman" w:cs="Times New Roman"/>
          <w:sz w:val="28"/>
          <w:szCs w:val="28"/>
        </w:rPr>
        <w:t>” or “</w:t>
      </w:r>
      <w:proofErr w:type="spellStart"/>
      <w:r w:rsidR="001804F0">
        <w:rPr>
          <w:rFonts w:ascii="Times New Roman" w:hAnsi="Times New Roman" w:cs="Times New Roman"/>
          <w:i/>
          <w:sz w:val="28"/>
          <w:szCs w:val="28"/>
        </w:rPr>
        <w:t>Aish</w:t>
      </w:r>
      <w:proofErr w:type="spellEnd"/>
      <w:r>
        <w:rPr>
          <w:rFonts w:ascii="Times New Roman" w:hAnsi="Times New Roman" w:cs="Times New Roman"/>
          <w:sz w:val="28"/>
          <w:szCs w:val="28"/>
        </w:rPr>
        <w:t>” and means “The Seven Stars of the Great Bear”.</w:t>
      </w:r>
    </w:p>
    <w:p w:rsidR="00E474A7" w:rsidRDefault="00E474A7" w:rsidP="00E474A7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This is proof of the ancients’ knowledge of God’s plan and message in the stars.</w:t>
      </w:r>
    </w:p>
    <w:p w:rsidR="00153BA4" w:rsidRDefault="00153BA4" w:rsidP="001804F0">
      <w:pPr>
        <w:pStyle w:val="ListParagraph"/>
        <w:ind w:left="1530"/>
        <w:rPr>
          <w:rFonts w:ascii="Times New Roman" w:hAnsi="Times New Roman" w:cs="Times New Roman"/>
          <w:sz w:val="28"/>
          <w:szCs w:val="28"/>
        </w:rPr>
      </w:pPr>
    </w:p>
    <w:p w:rsidR="00E474A7" w:rsidRDefault="00E474A7" w:rsidP="00E474A7">
      <w:pPr>
        <w:pStyle w:val="ListParagraph"/>
        <w:numPr>
          <w:ilvl w:val="0"/>
          <w:numId w:val="1"/>
        </w:numPr>
        <w:ind w:left="450" w:hanging="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ARGO NAVIS – THE SHIP – another “deacon” constellation.</w:t>
      </w:r>
    </w:p>
    <w:p w:rsidR="00E474A7" w:rsidRDefault="00E474A7" w:rsidP="00E474A7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Represents the gathered of the Lord sailing unto Him.</w:t>
      </w:r>
    </w:p>
    <w:p w:rsidR="00E474A7" w:rsidRDefault="00E474A7" w:rsidP="00E474A7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brightest principle star is </w:t>
      </w:r>
      <w:proofErr w:type="spellStart"/>
      <w:r w:rsidR="001804F0">
        <w:rPr>
          <w:rFonts w:ascii="Times New Roman" w:hAnsi="Times New Roman" w:cs="Times New Roman"/>
          <w:i/>
          <w:sz w:val="28"/>
          <w:szCs w:val="28"/>
        </w:rPr>
        <w:t>Capus</w:t>
      </w:r>
      <w:proofErr w:type="spellEnd"/>
      <w:r w:rsidR="001804F0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which means “The Possession </w:t>
      </w:r>
      <w:proofErr w:type="gramStart"/>
      <w:r>
        <w:rPr>
          <w:rFonts w:ascii="Times New Roman" w:hAnsi="Times New Roman" w:cs="Times New Roman"/>
          <w:sz w:val="28"/>
          <w:szCs w:val="28"/>
        </w:rPr>
        <w:t>Of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Him Who Cometh”.</w:t>
      </w:r>
    </w:p>
    <w:p w:rsidR="00E474A7" w:rsidRDefault="00E474A7" w:rsidP="00E474A7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heavenly Ark delivering His people out of judgment as in Noah’s day.</w:t>
      </w:r>
    </w:p>
    <w:p w:rsidR="00E474A7" w:rsidRDefault="00E474A7" w:rsidP="00E474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SUMMARY – CANCER:</w:t>
      </w:r>
    </w:p>
    <w:p w:rsidR="00E474A7" w:rsidRDefault="00E474A7" w:rsidP="00E474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Here is another sign of the rapture and the church being carried to Him in heaven.</w:t>
      </w:r>
    </w:p>
    <w:p w:rsidR="00E474A7" w:rsidRDefault="00E474A7" w:rsidP="00E474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The church gathered in His presence in the sheepfold.</w:t>
      </w:r>
    </w:p>
    <w:p w:rsidR="000B2C76" w:rsidRDefault="00E474A7" w:rsidP="00E474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Two sheepfolds</w:t>
      </w:r>
      <w:r w:rsidR="000B2C76">
        <w:rPr>
          <w:rFonts w:ascii="Times New Roman" w:hAnsi="Times New Roman" w:cs="Times New Roman"/>
          <w:sz w:val="28"/>
          <w:szCs w:val="28"/>
        </w:rPr>
        <w:t xml:space="preserve"> represent two groups of God’s people being brought together – Israel,</w:t>
      </w:r>
    </w:p>
    <w:p w:rsidR="000B2C76" w:rsidRDefault="000B2C76" w:rsidP="00E474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the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physical seed (numbered as the sand of the seashore), and the church (numbered as</w:t>
      </w:r>
    </w:p>
    <w:p w:rsidR="00870463" w:rsidRPr="00E474A7" w:rsidRDefault="000B2C76" w:rsidP="003048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the stars of the heavens) -  refer to Genesis 22:17.</w:t>
      </w:r>
      <w:r w:rsidR="00E474A7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E474A7" w:rsidRPr="00E474A7">
        <w:rPr>
          <w:rFonts w:ascii="Times New Roman" w:hAnsi="Times New Roman" w:cs="Times New Roman"/>
          <w:sz w:val="28"/>
          <w:szCs w:val="28"/>
        </w:rPr>
        <w:t xml:space="preserve"> </w:t>
      </w:r>
      <w:r w:rsidR="000140FF" w:rsidRPr="00E474A7">
        <w:rPr>
          <w:rFonts w:ascii="Times New Roman" w:hAnsi="Times New Roman" w:cs="Times New Roman"/>
          <w:sz w:val="28"/>
          <w:szCs w:val="28"/>
        </w:rPr>
        <w:t xml:space="preserve"> </w:t>
      </w:r>
      <w:r w:rsidR="00870463" w:rsidRPr="00E474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082D" w:rsidRDefault="00BB082D" w:rsidP="005502C6">
      <w:pPr>
        <w:pStyle w:val="ListParagraph"/>
        <w:ind w:left="1080"/>
        <w:rPr>
          <w:rFonts w:ascii="Times New Roman" w:hAnsi="Times New Roman" w:cs="Times New Roman"/>
          <w:noProof/>
          <w:sz w:val="28"/>
          <w:szCs w:val="28"/>
        </w:rPr>
      </w:pPr>
    </w:p>
    <w:p w:rsidR="00870463" w:rsidRPr="00870463" w:rsidRDefault="00BB082D" w:rsidP="005502C6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92240" cy="8926830"/>
            <wp:effectExtent l="0" t="0" r="3810" b="7620"/>
            <wp:docPr id="2" name="Picture 2" descr="C:\Users\Public\Pictures\2013-02-18 Star Chart\2013-12-08 View 4\View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2013-02-18 Star Chart\2013-12-08 View 4\View 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892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00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2722AE5" wp14:editId="20E47709">
            <wp:extent cx="6383020" cy="87782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cer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0463" w:rsidRPr="00870463" w:rsidSect="00B04644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53CD0"/>
    <w:multiLevelType w:val="hybridMultilevel"/>
    <w:tmpl w:val="C1FA1904"/>
    <w:lvl w:ilvl="0" w:tplc="BD3428DA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0D906DE8"/>
    <w:multiLevelType w:val="hybridMultilevel"/>
    <w:tmpl w:val="DCBCAF0C"/>
    <w:lvl w:ilvl="0" w:tplc="0BF27E5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">
    <w:nsid w:val="169F1087"/>
    <w:multiLevelType w:val="hybridMultilevel"/>
    <w:tmpl w:val="C408DF3A"/>
    <w:lvl w:ilvl="0" w:tplc="51A0C512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>
    <w:nsid w:val="173D4138"/>
    <w:multiLevelType w:val="hybridMultilevel"/>
    <w:tmpl w:val="433CB83A"/>
    <w:lvl w:ilvl="0" w:tplc="24AC26D0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4">
    <w:nsid w:val="1BA25AEF"/>
    <w:multiLevelType w:val="hybridMultilevel"/>
    <w:tmpl w:val="E778AA3C"/>
    <w:lvl w:ilvl="0" w:tplc="9124AEA8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5">
    <w:nsid w:val="1CA05666"/>
    <w:multiLevelType w:val="hybridMultilevel"/>
    <w:tmpl w:val="5DF271D4"/>
    <w:lvl w:ilvl="0" w:tplc="31E0E08E">
      <w:start w:val="1"/>
      <w:numFmt w:val="lowerLetter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6">
    <w:nsid w:val="1F2E6FFB"/>
    <w:multiLevelType w:val="hybridMultilevel"/>
    <w:tmpl w:val="040A703E"/>
    <w:lvl w:ilvl="0" w:tplc="12661F8E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7">
    <w:nsid w:val="24DC37DF"/>
    <w:multiLevelType w:val="hybridMultilevel"/>
    <w:tmpl w:val="B28C5D2C"/>
    <w:lvl w:ilvl="0" w:tplc="EFA415E8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8">
    <w:nsid w:val="2A511A4F"/>
    <w:multiLevelType w:val="hybridMultilevel"/>
    <w:tmpl w:val="2F18064C"/>
    <w:lvl w:ilvl="0" w:tplc="5832EA6E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9">
    <w:nsid w:val="3BDB7A38"/>
    <w:multiLevelType w:val="hybridMultilevel"/>
    <w:tmpl w:val="C56E86FA"/>
    <w:lvl w:ilvl="0" w:tplc="8812BAC6">
      <w:start w:val="1"/>
      <w:numFmt w:val="lowerLetter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0">
    <w:nsid w:val="3CE71CD0"/>
    <w:multiLevelType w:val="hybridMultilevel"/>
    <w:tmpl w:val="346A13E4"/>
    <w:lvl w:ilvl="0" w:tplc="B49C67D8">
      <w:start w:val="1"/>
      <w:numFmt w:val="lowerLetter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1">
    <w:nsid w:val="3D77305F"/>
    <w:multiLevelType w:val="hybridMultilevel"/>
    <w:tmpl w:val="AA702D7E"/>
    <w:lvl w:ilvl="0" w:tplc="D10C4D3E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2">
    <w:nsid w:val="47780FE4"/>
    <w:multiLevelType w:val="hybridMultilevel"/>
    <w:tmpl w:val="A010FC9E"/>
    <w:lvl w:ilvl="0" w:tplc="7D548D1A">
      <w:start w:val="1"/>
      <w:numFmt w:val="lowerLetter"/>
      <w:lvlText w:val="%1.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13">
    <w:nsid w:val="49365AB9"/>
    <w:multiLevelType w:val="hybridMultilevel"/>
    <w:tmpl w:val="41FCE060"/>
    <w:lvl w:ilvl="0" w:tplc="45CC00F0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4">
    <w:nsid w:val="4ADE724A"/>
    <w:multiLevelType w:val="hybridMultilevel"/>
    <w:tmpl w:val="B11C1C2E"/>
    <w:lvl w:ilvl="0" w:tplc="CA46604C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5">
    <w:nsid w:val="4B7B7A0D"/>
    <w:multiLevelType w:val="hybridMultilevel"/>
    <w:tmpl w:val="B17C4EB0"/>
    <w:lvl w:ilvl="0" w:tplc="3DC64328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6">
    <w:nsid w:val="4CCD1D67"/>
    <w:multiLevelType w:val="hybridMultilevel"/>
    <w:tmpl w:val="61883B14"/>
    <w:lvl w:ilvl="0" w:tplc="2D9E6A10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7">
    <w:nsid w:val="5B3D7A1F"/>
    <w:multiLevelType w:val="hybridMultilevel"/>
    <w:tmpl w:val="EB9A0024"/>
    <w:lvl w:ilvl="0" w:tplc="968013E0">
      <w:start w:val="1"/>
      <w:numFmt w:val="lowerLetter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8">
    <w:nsid w:val="5CF03F18"/>
    <w:multiLevelType w:val="hybridMultilevel"/>
    <w:tmpl w:val="DDB2839A"/>
    <w:lvl w:ilvl="0" w:tplc="33664CE8">
      <w:start w:val="1"/>
      <w:numFmt w:val="lowerLetter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9">
    <w:nsid w:val="6649427A"/>
    <w:multiLevelType w:val="hybridMultilevel"/>
    <w:tmpl w:val="AB6CC4D6"/>
    <w:lvl w:ilvl="0" w:tplc="8EF82610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0">
    <w:nsid w:val="666F0F76"/>
    <w:multiLevelType w:val="hybridMultilevel"/>
    <w:tmpl w:val="5C00E020"/>
    <w:lvl w:ilvl="0" w:tplc="E59E5BD4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1">
    <w:nsid w:val="68067023"/>
    <w:multiLevelType w:val="hybridMultilevel"/>
    <w:tmpl w:val="9754D7A4"/>
    <w:lvl w:ilvl="0" w:tplc="5562FD56">
      <w:start w:val="1"/>
      <w:numFmt w:val="lowerLetter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2">
    <w:nsid w:val="6DCA3480"/>
    <w:multiLevelType w:val="hybridMultilevel"/>
    <w:tmpl w:val="5150FB14"/>
    <w:lvl w:ilvl="0" w:tplc="AD0079F6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3">
    <w:nsid w:val="720E5923"/>
    <w:multiLevelType w:val="hybridMultilevel"/>
    <w:tmpl w:val="0C8EDD80"/>
    <w:lvl w:ilvl="0" w:tplc="FB0A3AC6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4">
    <w:nsid w:val="7B634AD6"/>
    <w:multiLevelType w:val="hybridMultilevel"/>
    <w:tmpl w:val="21C6E9C8"/>
    <w:lvl w:ilvl="0" w:tplc="04AA289A">
      <w:start w:val="1"/>
      <w:numFmt w:val="lowerRoman"/>
      <w:lvlText w:val="%1."/>
      <w:lvlJc w:val="left"/>
      <w:pPr>
        <w:ind w:left="22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25">
    <w:nsid w:val="7BAC360A"/>
    <w:multiLevelType w:val="hybridMultilevel"/>
    <w:tmpl w:val="5156B1EC"/>
    <w:lvl w:ilvl="0" w:tplc="9C3AC9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2"/>
  </w:num>
  <w:num w:numId="3">
    <w:abstractNumId w:val="4"/>
  </w:num>
  <w:num w:numId="4">
    <w:abstractNumId w:val="23"/>
  </w:num>
  <w:num w:numId="5">
    <w:abstractNumId w:val="15"/>
  </w:num>
  <w:num w:numId="6">
    <w:abstractNumId w:val="3"/>
  </w:num>
  <w:num w:numId="7">
    <w:abstractNumId w:val="12"/>
  </w:num>
  <w:num w:numId="8">
    <w:abstractNumId w:val="1"/>
  </w:num>
  <w:num w:numId="9">
    <w:abstractNumId w:val="7"/>
  </w:num>
  <w:num w:numId="10">
    <w:abstractNumId w:val="20"/>
  </w:num>
  <w:num w:numId="11">
    <w:abstractNumId w:val="11"/>
  </w:num>
  <w:num w:numId="12">
    <w:abstractNumId w:val="13"/>
  </w:num>
  <w:num w:numId="13">
    <w:abstractNumId w:val="21"/>
  </w:num>
  <w:num w:numId="14">
    <w:abstractNumId w:val="24"/>
  </w:num>
  <w:num w:numId="15">
    <w:abstractNumId w:val="2"/>
  </w:num>
  <w:num w:numId="16">
    <w:abstractNumId w:val="17"/>
  </w:num>
  <w:num w:numId="17">
    <w:abstractNumId w:val="0"/>
  </w:num>
  <w:num w:numId="18">
    <w:abstractNumId w:val="19"/>
  </w:num>
  <w:num w:numId="19">
    <w:abstractNumId w:val="8"/>
  </w:num>
  <w:num w:numId="20">
    <w:abstractNumId w:val="6"/>
  </w:num>
  <w:num w:numId="21">
    <w:abstractNumId w:val="10"/>
  </w:num>
  <w:num w:numId="22">
    <w:abstractNumId w:val="14"/>
  </w:num>
  <w:num w:numId="23">
    <w:abstractNumId w:val="16"/>
  </w:num>
  <w:num w:numId="24">
    <w:abstractNumId w:val="18"/>
  </w:num>
  <w:num w:numId="25">
    <w:abstractNumId w:val="9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644"/>
    <w:rsid w:val="000140FF"/>
    <w:rsid w:val="000B2C76"/>
    <w:rsid w:val="00153BA4"/>
    <w:rsid w:val="00154EA2"/>
    <w:rsid w:val="001804F0"/>
    <w:rsid w:val="001D386C"/>
    <w:rsid w:val="003048D8"/>
    <w:rsid w:val="00307867"/>
    <w:rsid w:val="00402BAD"/>
    <w:rsid w:val="005502C6"/>
    <w:rsid w:val="00870463"/>
    <w:rsid w:val="00890651"/>
    <w:rsid w:val="00B04644"/>
    <w:rsid w:val="00B67002"/>
    <w:rsid w:val="00BB082D"/>
    <w:rsid w:val="00E47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46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0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8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46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0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8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481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Walt</dc:creator>
  <cp:lastModifiedBy>Skip</cp:lastModifiedBy>
  <cp:revision>8</cp:revision>
  <dcterms:created xsi:type="dcterms:W3CDTF">2012-09-11T19:40:00Z</dcterms:created>
  <dcterms:modified xsi:type="dcterms:W3CDTF">2014-02-11T17:15:00Z</dcterms:modified>
</cp:coreProperties>
</file>